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63" w:rsidRDefault="00B1432F" w:rsidP="009E2DC9">
      <w:pPr>
        <w:pStyle w:val="NoSpacing"/>
        <w:jc w:val="center"/>
        <w:rPr>
          <w:b/>
        </w:rPr>
      </w:pPr>
      <w:bookmarkStart w:id="0" w:name="_GoBack"/>
      <w:bookmarkEnd w:id="0"/>
      <w:r w:rsidRPr="00B1432F">
        <w:rPr>
          <w:b/>
        </w:rPr>
        <w:t xml:space="preserve">BA 352: </w:t>
      </w:r>
      <w:r w:rsidR="009E2DC9">
        <w:rPr>
          <w:b/>
        </w:rPr>
        <w:t>Online Class Activity 9</w:t>
      </w:r>
      <w:r w:rsidR="00174FCA">
        <w:rPr>
          <w:b/>
        </w:rPr>
        <w:t xml:space="preserve"> Key</w:t>
      </w:r>
    </w:p>
    <w:p w:rsidR="002A0EC1" w:rsidRDefault="002A0EC1" w:rsidP="009E2DC9">
      <w:pPr>
        <w:pStyle w:val="NoSpacing"/>
        <w:jc w:val="center"/>
        <w:rPr>
          <w:b/>
        </w:rPr>
      </w:pPr>
      <w:r>
        <w:rPr>
          <w:b/>
        </w:rPr>
        <w:t>General PMBoK Concepts</w:t>
      </w:r>
    </w:p>
    <w:p w:rsidR="00B1432F" w:rsidRDefault="00B1432F" w:rsidP="00B1432F">
      <w:pPr>
        <w:pStyle w:val="NoSpacing"/>
      </w:pPr>
    </w:p>
    <w:p w:rsidR="00B1432F" w:rsidRDefault="00C10AEA" w:rsidP="00E37773">
      <w:pPr>
        <w:pStyle w:val="NoSpacing"/>
      </w:pPr>
      <w:r>
        <w:t xml:space="preserve">1. </w:t>
      </w:r>
      <w:r w:rsidR="00E37773" w:rsidRPr="00F91784">
        <w:rPr>
          <w:b/>
        </w:rPr>
        <w:t>Initiating, Planning, Executing, Monitoring and Controlling, Closing</w:t>
      </w:r>
    </w:p>
    <w:p w:rsidR="00B1432F" w:rsidRDefault="00B1432F" w:rsidP="00B1432F">
      <w:pPr>
        <w:pStyle w:val="NoSpacing"/>
      </w:pPr>
    </w:p>
    <w:p w:rsidR="00B1432F" w:rsidRDefault="00E37773" w:rsidP="00B1432F">
      <w:pPr>
        <w:pStyle w:val="NoSpacing"/>
      </w:pPr>
      <w:r>
        <w:t xml:space="preserve">2. </w:t>
      </w:r>
      <w:r w:rsidRPr="00F91784">
        <w:rPr>
          <w:b/>
        </w:rPr>
        <w:t>Scope, Schedule, Budget</w:t>
      </w:r>
    </w:p>
    <w:p w:rsidR="00B1432F" w:rsidRDefault="00B1432F" w:rsidP="00B1432F">
      <w:pPr>
        <w:pStyle w:val="NoSpacing"/>
      </w:pPr>
    </w:p>
    <w:p w:rsidR="00B1432F" w:rsidRDefault="00B1432F" w:rsidP="00E37773">
      <w:pPr>
        <w:pStyle w:val="NoSpacing"/>
      </w:pPr>
      <w:r>
        <w:t xml:space="preserve">3. </w:t>
      </w:r>
      <w:r w:rsidR="00E37773" w:rsidRPr="00F91784">
        <w:rPr>
          <w:b/>
        </w:rPr>
        <w:t>Quality, Risk, Resources</w:t>
      </w:r>
      <w:r w:rsidR="00F91784" w:rsidRPr="00F91784">
        <w:rPr>
          <w:b/>
        </w:rPr>
        <w:t xml:space="preserve"> </w:t>
      </w:r>
      <w:r w:rsidR="00F91784">
        <w:t>(I accepted slightly different answers that people found online as well, but these three are straight from the PMBoK.)</w:t>
      </w:r>
    </w:p>
    <w:p w:rsidR="00B1432F" w:rsidRDefault="00B1432F" w:rsidP="00B1432F">
      <w:pPr>
        <w:pStyle w:val="NoSpacing"/>
      </w:pPr>
    </w:p>
    <w:p w:rsidR="00B1432F" w:rsidRDefault="00B1432F" w:rsidP="00B1432F">
      <w:pPr>
        <w:pStyle w:val="NoSpacing"/>
      </w:pPr>
      <w:r>
        <w:t xml:space="preserve">4. </w:t>
      </w:r>
      <w:r w:rsidR="009C4916" w:rsidRPr="00F91784">
        <w:rPr>
          <w:b/>
        </w:rPr>
        <w:t>Crashing</w:t>
      </w:r>
    </w:p>
    <w:p w:rsidR="00B1432F" w:rsidRDefault="00B1432F" w:rsidP="00B1432F">
      <w:pPr>
        <w:pStyle w:val="NoSpacing"/>
      </w:pPr>
    </w:p>
    <w:p w:rsidR="00B1432F" w:rsidRDefault="00AA4898" w:rsidP="00B1432F">
      <w:pPr>
        <w:pStyle w:val="NoSpacing"/>
      </w:pPr>
      <w:r>
        <w:t>5</w:t>
      </w:r>
      <w:r w:rsidR="00B1432F">
        <w:t>.</w:t>
      </w:r>
      <w:r w:rsidR="00F40B03">
        <w:t xml:space="preserve"> </w:t>
      </w:r>
      <w:r w:rsidR="009C4916" w:rsidRPr="00F91784">
        <w:rPr>
          <w:b/>
        </w:rPr>
        <w:t>Temporary, Uniqu</w:t>
      </w:r>
      <w:r w:rsidR="003A3473" w:rsidRPr="00F91784">
        <w:rPr>
          <w:b/>
        </w:rPr>
        <w:t>e</w:t>
      </w:r>
    </w:p>
    <w:p w:rsidR="00B1432F" w:rsidRDefault="00B1432F" w:rsidP="00B1432F">
      <w:pPr>
        <w:pStyle w:val="NoSpacing"/>
      </w:pPr>
    </w:p>
    <w:p w:rsidR="00F40B03" w:rsidRDefault="00AA4898" w:rsidP="00B1432F">
      <w:pPr>
        <w:pStyle w:val="NoSpacing"/>
      </w:pPr>
      <w:r>
        <w:t>6</w:t>
      </w:r>
      <w:r w:rsidR="00F40B03">
        <w:t xml:space="preserve">. </w:t>
      </w:r>
      <w:r w:rsidR="009C4916" w:rsidRPr="00F91784">
        <w:rPr>
          <w:b/>
        </w:rPr>
        <w:t>Milestone</w:t>
      </w:r>
    </w:p>
    <w:p w:rsidR="00EF6D7A" w:rsidRDefault="00EF6D7A" w:rsidP="00B1432F">
      <w:pPr>
        <w:pStyle w:val="NoSpacing"/>
      </w:pPr>
    </w:p>
    <w:p w:rsidR="00EF6D7A" w:rsidRDefault="00AA4898" w:rsidP="00B1432F">
      <w:pPr>
        <w:pStyle w:val="NoSpacing"/>
      </w:pPr>
      <w:r>
        <w:t>7</w:t>
      </w:r>
      <w:r w:rsidR="00EF6D7A">
        <w:t xml:space="preserve">. </w:t>
      </w:r>
      <w:r w:rsidR="009C4916" w:rsidRPr="00F91784">
        <w:rPr>
          <w:b/>
        </w:rPr>
        <w:t>Charter</w:t>
      </w:r>
      <w:r w:rsidR="00F91784">
        <w:t xml:space="preserve"> (Initiator and Sponsor were good guesses here, but the definition of a project charter is very specific.)</w:t>
      </w:r>
    </w:p>
    <w:p w:rsidR="00EF6D7A" w:rsidRDefault="00EF6D7A" w:rsidP="00B1432F">
      <w:pPr>
        <w:pStyle w:val="NoSpacing"/>
      </w:pPr>
    </w:p>
    <w:p w:rsidR="00EF6D7A" w:rsidRDefault="00AA4898" w:rsidP="00493F4C">
      <w:pPr>
        <w:pStyle w:val="NoSpacing"/>
      </w:pPr>
      <w:r>
        <w:t>8</w:t>
      </w:r>
      <w:r w:rsidR="00EF6D7A">
        <w:t xml:space="preserve">. </w:t>
      </w:r>
      <w:r w:rsidR="009C4916" w:rsidRPr="00F91784">
        <w:rPr>
          <w:b/>
        </w:rPr>
        <w:t>Portfolio</w:t>
      </w:r>
      <w:r w:rsidR="00F91784">
        <w:t xml:space="preserve"> (Project &lt; Program &lt; Portfolio, portfolio manager has most responsibility.)</w:t>
      </w:r>
    </w:p>
    <w:p w:rsidR="003D7646" w:rsidRDefault="003D7646" w:rsidP="00B1432F">
      <w:pPr>
        <w:pStyle w:val="NoSpacing"/>
      </w:pPr>
    </w:p>
    <w:p w:rsidR="009C4916" w:rsidRDefault="00AA4898" w:rsidP="009C4916">
      <w:pPr>
        <w:pStyle w:val="NoSpacing"/>
      </w:pPr>
      <w:r>
        <w:rPr>
          <w:noProof/>
        </w:rPr>
        <w:t>9.</w:t>
      </w:r>
      <w:r w:rsidR="003D7646">
        <w:t xml:space="preserve"> </w:t>
      </w:r>
      <w:r w:rsidR="009C4916" w:rsidRPr="00871A0D">
        <w:rPr>
          <w:b/>
        </w:rPr>
        <w:t>Inputs, Tools &amp; Techniques, Outputs</w:t>
      </w:r>
    </w:p>
    <w:p w:rsidR="00AA4898" w:rsidRDefault="00AA4898" w:rsidP="00B1432F">
      <w:pPr>
        <w:pStyle w:val="NoSpacing"/>
      </w:pPr>
    </w:p>
    <w:p w:rsidR="00881D3E" w:rsidRPr="00142170" w:rsidRDefault="00EC46B5" w:rsidP="009C4916">
      <w:r>
        <w:t>10</w:t>
      </w:r>
      <w:r w:rsidR="00D26564">
        <w:t xml:space="preserve">. </w:t>
      </w:r>
      <w:r w:rsidR="00C3748F">
        <w:t xml:space="preserve"> </w:t>
      </w:r>
      <w:r w:rsidR="009C4916" w:rsidRPr="00871A0D">
        <w:rPr>
          <w:b/>
        </w:rPr>
        <w:t>Stakeholders</w:t>
      </w:r>
    </w:p>
    <w:p w:rsidR="0021627F" w:rsidRDefault="00881D3E" w:rsidP="00B1432F">
      <w:pPr>
        <w:pStyle w:val="NoSpacing"/>
      </w:pPr>
      <w:r>
        <w:t>1</w:t>
      </w:r>
      <w:r w:rsidR="00EC46B5">
        <w:t>1</w:t>
      </w:r>
      <w:r w:rsidR="00D26564" w:rsidRPr="00142170">
        <w:t xml:space="preserve">. </w:t>
      </w:r>
      <w:r w:rsidR="009C4916" w:rsidRPr="00871A0D">
        <w:rPr>
          <w:b/>
        </w:rPr>
        <w:t>Agile</w:t>
      </w:r>
      <w:r w:rsidR="009C4916">
        <w:t xml:space="preserve"> </w:t>
      </w:r>
    </w:p>
    <w:p w:rsidR="003A3473" w:rsidRDefault="003A3473" w:rsidP="00B1432F">
      <w:pPr>
        <w:pStyle w:val="NoSpacing"/>
      </w:pPr>
    </w:p>
    <w:p w:rsidR="005C6C5D" w:rsidRPr="00F91784" w:rsidRDefault="009C4916" w:rsidP="00137F69">
      <w:pPr>
        <w:pStyle w:val="NoSpacing"/>
        <w:rPr>
          <w:rFonts w:eastAsia="HelveticaNeue-Condensed" w:cs="HelveticaNeue-Condensed"/>
        </w:rPr>
      </w:pPr>
      <w:r w:rsidRPr="00F91784">
        <w:rPr>
          <w:rFonts w:eastAsia="HelveticaNeue-Condensed" w:cs="HelveticaNeue-Condensed"/>
        </w:rPr>
        <w:t xml:space="preserve">12. </w:t>
      </w:r>
      <w:r w:rsidR="005C6C5D" w:rsidRPr="00F91784">
        <w:rPr>
          <w:rFonts w:eastAsia="HelveticaNeue-Condensed" w:cs="HelveticaNeue-Condensed"/>
        </w:rPr>
        <w:t xml:space="preserve"> </w:t>
      </w:r>
      <w:r w:rsidRPr="00871A0D">
        <w:rPr>
          <w:rFonts w:eastAsia="HelveticaNeue-Condensed" w:cs="HelveticaNeue-Condensed"/>
          <w:b/>
        </w:rPr>
        <w:t>Budget</w:t>
      </w:r>
      <w:r w:rsidR="005C6C5D" w:rsidRPr="00F91784">
        <w:rPr>
          <w:rFonts w:eastAsia="HelveticaNeue-Condensed" w:cs="HelveticaNeue-Condensed"/>
        </w:rPr>
        <w:t xml:space="preserve"> </w:t>
      </w:r>
      <w:r w:rsidR="00F91784">
        <w:rPr>
          <w:rFonts w:eastAsia="HelveticaNeue-Condensed" w:cs="HelveticaNeue-Condensed"/>
        </w:rPr>
        <w:t xml:space="preserve">(or cost) and </w:t>
      </w:r>
      <w:r w:rsidRPr="00871A0D">
        <w:rPr>
          <w:rFonts w:eastAsia="HelveticaNeue-Condensed" w:cs="HelveticaNeue-Condensed"/>
          <w:b/>
        </w:rPr>
        <w:t>Scope</w:t>
      </w:r>
      <w:r w:rsidR="00F91784">
        <w:rPr>
          <w:rFonts w:eastAsia="HelveticaNeue-Condensed" w:cs="HelveticaNeue-Condensed"/>
        </w:rPr>
        <w:t xml:space="preserve"> – second one had to be scope, not sc</w:t>
      </w:r>
      <w:r w:rsidR="00871A0D">
        <w:rPr>
          <w:rFonts w:eastAsia="HelveticaNeue-Condensed" w:cs="HelveticaNeue-Condensed"/>
        </w:rPr>
        <w:t xml:space="preserve">hedule.  Two reasons:  1) Need to have </w:t>
      </w:r>
      <w:r w:rsidR="00F91784">
        <w:rPr>
          <w:rFonts w:eastAsia="HelveticaNeue-Condensed" w:cs="HelveticaNeue-Condensed"/>
        </w:rPr>
        <w:t xml:space="preserve">the scope to build the schedule, scope comes first, and 2) the word “schedule” wouldn’t fit in blank box </w:t>
      </w:r>
      <w:r w:rsidR="00F91784" w:rsidRPr="00F91784">
        <w:rPr>
          <mc:AlternateContent>
            <mc:Choice Requires="w16se">
              <w:rFonts w:eastAsia="HelveticaNeue-Condensed" w:cs="HelveticaNeue-Condensed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C6C5D" w:rsidRPr="00F91784">
        <w:rPr>
          <w:rFonts w:eastAsia="HelveticaNeue-Condensed" w:cs="HelveticaNeue-Condensed"/>
        </w:rPr>
        <w:t>.</w:t>
      </w:r>
    </w:p>
    <w:p w:rsidR="005C6C5D" w:rsidRPr="00F91784" w:rsidRDefault="005C6C5D" w:rsidP="00137F69">
      <w:pPr>
        <w:pStyle w:val="NoSpacing"/>
        <w:rPr>
          <w:rFonts w:eastAsia="HelveticaNeue-Condensed" w:cs="HelveticaNeue-Condensed"/>
        </w:rPr>
      </w:pPr>
    </w:p>
    <w:p w:rsidR="00460108" w:rsidRDefault="00D8337C" w:rsidP="009C4916">
      <w:pPr>
        <w:pStyle w:val="NoSpacing"/>
        <w:rPr>
          <w:rFonts w:eastAsia="HelveticaNeue-Condensed" w:cs="HelveticaNeue-Condensed"/>
        </w:rPr>
      </w:pPr>
      <w:r w:rsidRPr="00F91784">
        <w:rPr>
          <w:rFonts w:eastAsia="HelveticaNeue-Condensed" w:cs="HelveticaNeue-Condensed"/>
        </w:rPr>
        <w:t xml:space="preserve">13.  </w:t>
      </w:r>
      <w:r w:rsidR="009C4916" w:rsidRPr="00871A0D">
        <w:rPr>
          <w:rFonts w:eastAsia="HelveticaNeue-Condensed" w:cs="HelveticaNeue-Condensed"/>
          <w:b/>
        </w:rPr>
        <w:t>Key Stakeholder</w:t>
      </w:r>
    </w:p>
    <w:p w:rsidR="002A0EC1" w:rsidRDefault="002A0EC1" w:rsidP="00137F69">
      <w:pPr>
        <w:pStyle w:val="NoSpacing"/>
        <w:rPr>
          <w:rFonts w:eastAsia="HelveticaNeue-Condensed" w:cs="HelveticaNeue-Condensed"/>
        </w:rPr>
      </w:pPr>
    </w:p>
    <w:p w:rsidR="003A3473" w:rsidRDefault="003A3473">
      <w:pPr>
        <w:rPr>
          <w:color w:val="FF0000"/>
        </w:rPr>
      </w:pPr>
    </w:p>
    <w:p w:rsidR="0021202A" w:rsidRDefault="0021202A">
      <w:pPr>
        <w:rPr>
          <w:color w:val="FF0000"/>
        </w:rPr>
      </w:pPr>
    </w:p>
    <w:p w:rsidR="0021202A" w:rsidRDefault="0021202A">
      <w:pPr>
        <w:rPr>
          <w:color w:val="FF0000"/>
        </w:rPr>
      </w:pPr>
    </w:p>
    <w:p w:rsidR="0021202A" w:rsidRDefault="0021202A">
      <w:pPr>
        <w:rPr>
          <w:color w:val="FF0000"/>
        </w:rPr>
      </w:pPr>
    </w:p>
    <w:p w:rsidR="0021202A" w:rsidRDefault="0021202A">
      <w:pPr>
        <w:rPr>
          <w:color w:val="FF0000"/>
        </w:rPr>
      </w:pPr>
    </w:p>
    <w:p w:rsidR="0021202A" w:rsidRDefault="0021202A">
      <w:pPr>
        <w:rPr>
          <w:color w:val="FF0000"/>
        </w:rPr>
      </w:pPr>
    </w:p>
    <w:p w:rsidR="0021202A" w:rsidRDefault="0021202A">
      <w:pPr>
        <w:rPr>
          <w:color w:val="FF0000"/>
        </w:rPr>
      </w:pPr>
    </w:p>
    <w:p w:rsidR="0021202A" w:rsidRDefault="0021202A">
      <w:pPr>
        <w:rPr>
          <w:color w:val="FF0000"/>
        </w:rPr>
      </w:pPr>
    </w:p>
    <w:p w:rsidR="0021202A" w:rsidRDefault="0021202A">
      <w:pPr>
        <w:rPr>
          <w:color w:val="FF0000"/>
        </w:rPr>
      </w:pPr>
    </w:p>
    <w:p w:rsidR="0023505C" w:rsidRDefault="0023505C" w:rsidP="0021202A">
      <w:pPr>
        <w:jc w:val="center"/>
        <w:rPr>
          <w:b/>
        </w:rPr>
      </w:pPr>
      <w:r>
        <w:rPr>
          <w:b/>
        </w:rPr>
        <w:lastRenderedPageBreak/>
        <w:t>OCA 10</w:t>
      </w:r>
    </w:p>
    <w:p w:rsidR="0023505C" w:rsidRDefault="0023505C" w:rsidP="0023505C">
      <w:r>
        <w:t xml:space="preserve">Pick the three “best” phrases, and by best I suppose that means easiest to memorize and recollect under pressure.  Most of these are in the original order of the initials, some are not.  </w:t>
      </w:r>
    </w:p>
    <w:p w:rsidR="0023505C" w:rsidRDefault="0023505C" w:rsidP="0023505C">
      <w:r>
        <w:t>They are listed in alphabetical order, to avoid any first or last choice bias, make sure to read them all and flip a coin to determine whether to read them from the top down or bottom up (or from the middle out?).</w:t>
      </w:r>
    </w:p>
    <w:p w:rsidR="0023505C" w:rsidRPr="0023505C" w:rsidRDefault="0023505C" w:rsidP="0023505C">
      <w:pPr>
        <w:jc w:val="center"/>
        <w:rPr>
          <w:b/>
        </w:rPr>
      </w:pPr>
      <w:r>
        <w:rPr>
          <w:b/>
        </w:rPr>
        <w:t>Mnemonic Devices to Remember Initials of Ten PM Knowledge Areas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bCs/>
          <w:sz w:val="24"/>
          <w:szCs w:val="24"/>
          <w:u w:val="single"/>
        </w:rPr>
      </w:pPr>
      <w:r w:rsidRPr="0021202A">
        <w:rPr>
          <w:bCs/>
          <w:sz w:val="24"/>
          <w:szCs w:val="24"/>
          <w:u w:val="single"/>
        </w:rPr>
        <w:t xml:space="preserve">I Quit Caring </w:t>
      </w:r>
      <w:proofErr w:type="spellStart"/>
      <w:r w:rsidRPr="0021202A">
        <w:rPr>
          <w:bCs/>
          <w:sz w:val="24"/>
          <w:szCs w:val="24"/>
          <w:u w:val="single"/>
        </w:rPr>
        <w:t>Cuz</w:t>
      </w:r>
      <w:proofErr w:type="spellEnd"/>
      <w:r w:rsidRPr="0021202A">
        <w:rPr>
          <w:bCs/>
          <w:sz w:val="24"/>
          <w:szCs w:val="24"/>
          <w:u w:val="single"/>
        </w:rPr>
        <w:t xml:space="preserve"> Red Rabbits Sometimes </w:t>
      </w:r>
      <w:proofErr w:type="spellStart"/>
      <w:r w:rsidRPr="0021202A">
        <w:rPr>
          <w:bCs/>
          <w:sz w:val="24"/>
          <w:szCs w:val="24"/>
          <w:u w:val="single"/>
        </w:rPr>
        <w:t>Sh</w:t>
      </w:r>
      <w:proofErr w:type="spellEnd"/>
      <w:r w:rsidR="0021202A">
        <w:rPr>
          <w:bCs/>
          <w:sz w:val="24"/>
          <w:szCs w:val="24"/>
          <w:u w:val="single"/>
        </w:rPr>
        <w:t xml:space="preserve">*t Purple </w:t>
      </w:r>
      <w:proofErr w:type="spellStart"/>
      <w:r w:rsidR="0021202A">
        <w:rPr>
          <w:bCs/>
          <w:sz w:val="24"/>
          <w:szCs w:val="24"/>
          <w:u w:val="single"/>
        </w:rPr>
        <w:t>Sh</w:t>
      </w:r>
      <w:proofErr w:type="spellEnd"/>
      <w:r w:rsidR="0021202A">
        <w:rPr>
          <w:bCs/>
          <w:sz w:val="24"/>
          <w:szCs w:val="24"/>
          <w:u w:val="single"/>
        </w:rPr>
        <w:t>*</w:t>
      </w:r>
      <w:proofErr w:type="spellStart"/>
      <w:r w:rsidRPr="0021202A">
        <w:rPr>
          <w:bCs/>
          <w:sz w:val="24"/>
          <w:szCs w:val="24"/>
          <w:u w:val="single"/>
        </w:rPr>
        <w:t>ts</w:t>
      </w:r>
      <w:proofErr w:type="spellEnd"/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Times New Roman"/>
          <w:bCs/>
          <w:sz w:val="24"/>
          <w:szCs w:val="24"/>
          <w:u w:val="single"/>
        </w:rPr>
      </w:pPr>
      <w:r w:rsidRPr="0021202A">
        <w:rPr>
          <w:rFonts w:eastAsia="Times New Roman"/>
          <w:bCs/>
          <w:sz w:val="24"/>
          <w:szCs w:val="24"/>
          <w:u w:val="single"/>
        </w:rPr>
        <w:t>I saw Sally crying quite rudely close right past Sherman.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HelveticaNeue-Condensed"/>
          <w:sz w:val="24"/>
          <w:szCs w:val="24"/>
          <w:u w:val="single"/>
        </w:rPr>
      </w:pPr>
      <w:r w:rsidRPr="0021202A">
        <w:rPr>
          <w:rFonts w:eastAsia="HelveticaNeue-Condensed"/>
          <w:sz w:val="24"/>
          <w:szCs w:val="24"/>
          <w:u w:val="single"/>
        </w:rPr>
        <w:t>I Saw Sam’s Cat Quickly Run Circles Right Past Sarah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HelveticaNeue-Condensed"/>
          <w:sz w:val="24"/>
          <w:szCs w:val="24"/>
          <w:u w:val="single"/>
        </w:rPr>
      </w:pPr>
      <w:r w:rsidRPr="0021202A">
        <w:rPr>
          <w:rFonts w:eastAsia="HelveticaNeue-Condensed"/>
          <w:sz w:val="24"/>
          <w:szCs w:val="24"/>
          <w:u w:val="single"/>
        </w:rPr>
        <w:t>I saw seven cats quickly race careless rabbits past snakes.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HelveticaNeue-Condensed"/>
          <w:bCs/>
          <w:sz w:val="24"/>
          <w:szCs w:val="24"/>
          <w:u w:val="single"/>
        </w:rPr>
      </w:pPr>
      <w:r w:rsidRPr="0021202A">
        <w:rPr>
          <w:rFonts w:eastAsia="HelveticaNeue-Condensed"/>
          <w:bCs/>
          <w:sz w:val="24"/>
          <w:szCs w:val="24"/>
          <w:u w:val="single"/>
        </w:rPr>
        <w:t>I Saw Seven Crazy Queens Racing Cars Risking Possible Slide-offs.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HelveticaNeue-Condensed"/>
          <w:sz w:val="24"/>
          <w:szCs w:val="24"/>
          <w:u w:val="single"/>
        </w:rPr>
      </w:pPr>
      <w:r w:rsidRPr="0021202A">
        <w:rPr>
          <w:rFonts w:eastAsia="HelveticaNeue-Condensed"/>
          <w:sz w:val="24"/>
          <w:szCs w:val="24"/>
          <w:u w:val="single"/>
        </w:rPr>
        <w:t>I Saw Sue Creep Quietly Round Colorado Road Plotting Silently.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21202A">
        <w:rPr>
          <w:sz w:val="24"/>
          <w:szCs w:val="24"/>
          <w:u w:val="single"/>
        </w:rPr>
        <w:t xml:space="preserve">I searched seas, crevices, &amp; quarries realizing crabs &amp; rabbits participate separately 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Times New Roman"/>
          <w:bCs/>
          <w:sz w:val="24"/>
          <w:szCs w:val="24"/>
          <w:u w:val="single"/>
        </w:rPr>
      </w:pPr>
      <w:r w:rsidRPr="0021202A">
        <w:rPr>
          <w:rFonts w:eastAsia="Times New Roman"/>
          <w:bCs/>
          <w:sz w:val="24"/>
          <w:szCs w:val="24"/>
          <w:u w:val="single"/>
        </w:rPr>
        <w:t>I see Sally Carter quarantining really close ‘round Peter Smith.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Times New Roman"/>
          <w:bCs/>
          <w:sz w:val="24"/>
          <w:szCs w:val="24"/>
          <w:u w:val="single"/>
        </w:rPr>
      </w:pPr>
      <w:r w:rsidRPr="0021202A">
        <w:rPr>
          <w:rFonts w:eastAsia="Times New Roman"/>
          <w:bCs/>
          <w:sz w:val="24"/>
          <w:szCs w:val="24"/>
          <w:u w:val="single"/>
        </w:rPr>
        <w:t>I sent seven corny quotes relentlessly causing really pissed somebodies.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Times New Roman"/>
          <w:bCs/>
          <w:sz w:val="24"/>
          <w:szCs w:val="24"/>
          <w:u w:val="single"/>
        </w:rPr>
      </w:pPr>
      <w:r w:rsidRPr="0021202A">
        <w:rPr>
          <w:rFonts w:eastAsia="Times New Roman"/>
          <w:bCs/>
          <w:sz w:val="24"/>
          <w:szCs w:val="24"/>
          <w:u w:val="single"/>
        </w:rPr>
        <w:t>I squash seasoned carrots quite regularly cause respect peas, Son.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21202A">
        <w:rPr>
          <w:sz w:val="24"/>
          <w:szCs w:val="24"/>
          <w:u w:val="single"/>
        </w:rPr>
        <w:t>I suddenly saw Carson questioning Ryan’s choice relative to project scope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21202A">
        <w:rPr>
          <w:sz w:val="24"/>
          <w:szCs w:val="24"/>
          <w:u w:val="single"/>
        </w:rPr>
        <w:t>I, Spencer Schaelling, Caused Qatar Recent Corporate Revenue Projects to Soar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21202A">
        <w:rPr>
          <w:sz w:val="24"/>
          <w:szCs w:val="24"/>
          <w:u w:val="single"/>
        </w:rPr>
        <w:t>I’m so sick COVID quarantine ruins class reopen please soon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Times New Roman"/>
          <w:bCs/>
          <w:sz w:val="24"/>
          <w:szCs w:val="24"/>
          <w:u w:val="single"/>
        </w:rPr>
      </w:pPr>
      <w:r w:rsidRPr="0021202A">
        <w:rPr>
          <w:rFonts w:eastAsia="Times New Roman"/>
          <w:bCs/>
          <w:sz w:val="24"/>
          <w:szCs w:val="24"/>
          <w:u w:val="single"/>
        </w:rPr>
        <w:t>Iceman Scrambled Since Classy Queens Remembered Cranky Ravenous Pastas Sympathetically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HelveticaNeue-Condensed"/>
          <w:bCs/>
          <w:sz w:val="24"/>
          <w:szCs w:val="24"/>
          <w:u w:val="single"/>
        </w:rPr>
      </w:pPr>
      <w:r w:rsidRPr="0021202A">
        <w:rPr>
          <w:rFonts w:eastAsia="HelveticaNeue-Condensed"/>
          <w:bCs/>
          <w:sz w:val="24"/>
          <w:szCs w:val="24"/>
          <w:u w:val="single"/>
        </w:rPr>
        <w:t>If Strident Screaming Continues, Quarantined Reptiles Can Reduce Problematic Stress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HelveticaNeue-Condensed"/>
          <w:sz w:val="24"/>
          <w:szCs w:val="24"/>
          <w:u w:val="single"/>
        </w:rPr>
      </w:pPr>
      <w:r w:rsidRPr="0021202A">
        <w:rPr>
          <w:rFonts w:eastAsia="HelveticaNeue-Condensed"/>
          <w:sz w:val="24"/>
          <w:szCs w:val="24"/>
          <w:u w:val="single"/>
        </w:rPr>
        <w:t>Impudent Sociopaths Scam Customers Quietly Reposing Comfortably Resisting Prosecution Successfully.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Times New Roman"/>
          <w:bCs/>
          <w:sz w:val="24"/>
          <w:szCs w:val="24"/>
          <w:u w:val="single"/>
        </w:rPr>
      </w:pPr>
      <w:r w:rsidRPr="0021202A">
        <w:rPr>
          <w:rFonts w:eastAsia="Times New Roman"/>
          <w:bCs/>
          <w:sz w:val="24"/>
          <w:szCs w:val="24"/>
          <w:u w:val="single"/>
        </w:rPr>
        <w:t>In southern South Carolina Queens race cars right past Simba.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21202A">
        <w:rPr>
          <w:sz w:val="24"/>
          <w:szCs w:val="24"/>
          <w:u w:val="single"/>
        </w:rPr>
        <w:t xml:space="preserve">Inbred Slovenian Snakes Can’t Quickly Reproduce Communist Reptile Production Scams 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21202A">
        <w:rPr>
          <w:sz w:val="24"/>
          <w:szCs w:val="24"/>
          <w:u w:val="single"/>
        </w:rPr>
        <w:t>Infants Sniffed Swans Conversely Quaint Radiologists Chased Rapid Popeye Secretively.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HelveticaNeue-Condensed"/>
          <w:bCs/>
          <w:sz w:val="24"/>
          <w:szCs w:val="24"/>
          <w:u w:val="single"/>
        </w:rPr>
      </w:pPr>
      <w:r w:rsidRPr="0021202A">
        <w:rPr>
          <w:rFonts w:eastAsia="HelveticaNeue-Condensed"/>
          <w:bCs/>
          <w:sz w:val="24"/>
          <w:szCs w:val="24"/>
          <w:u w:val="single"/>
        </w:rPr>
        <w:t>International Space Station Requires Constant Quality Control Regarding Planet Safety.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21202A">
        <w:rPr>
          <w:sz w:val="24"/>
          <w:szCs w:val="24"/>
          <w:u w:val="single"/>
        </w:rPr>
        <w:t>Irritable, Sad Students Continue Quarantining Reviewing Chili Recipes Post Sickness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21202A">
        <w:rPr>
          <w:sz w:val="24"/>
          <w:szCs w:val="24"/>
          <w:u w:val="single"/>
        </w:rPr>
        <w:t>Irritable, Sad Students Continue Quarantining Reviewing Chili Recipes Post Sickness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HelveticaNeue-Condensed"/>
          <w:sz w:val="24"/>
          <w:szCs w:val="24"/>
          <w:u w:val="single"/>
        </w:rPr>
      </w:pPr>
      <w:r w:rsidRPr="0021202A">
        <w:rPr>
          <w:rFonts w:eastAsia="HelveticaNeue-Condensed"/>
          <w:sz w:val="24"/>
          <w:szCs w:val="24"/>
          <w:u w:val="single"/>
        </w:rPr>
        <w:t xml:space="preserve">Is Penny Coming Quickly So She Can Read Some Reviews?    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Times New Roman"/>
          <w:bCs/>
          <w:sz w:val="24"/>
          <w:szCs w:val="24"/>
          <w:u w:val="single"/>
        </w:rPr>
      </w:pPr>
      <w:r w:rsidRPr="0021202A">
        <w:rPr>
          <w:rFonts w:eastAsia="Times New Roman"/>
          <w:bCs/>
          <w:sz w:val="24"/>
          <w:szCs w:val="24"/>
          <w:u w:val="single"/>
        </w:rPr>
        <w:t>It seems school causes quite rapid confusion regarding people’s smarts.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HelveticaNeue-Condensed"/>
          <w:sz w:val="24"/>
          <w:szCs w:val="24"/>
          <w:u w:val="single"/>
        </w:rPr>
      </w:pPr>
      <w:r w:rsidRPr="0021202A">
        <w:rPr>
          <w:rFonts w:eastAsia="HelveticaNeue-Condensed"/>
          <w:sz w:val="24"/>
          <w:szCs w:val="24"/>
          <w:u w:val="single"/>
        </w:rPr>
        <w:t>Silly cock roaches can quietly run in saturated paint squares.</w:t>
      </w:r>
    </w:p>
    <w:p w:rsidR="002C3BA4" w:rsidRPr="0021202A" w:rsidRDefault="002C3BA4" w:rsidP="002C3BA4">
      <w:pPr>
        <w:pStyle w:val="NoSpacing"/>
        <w:numPr>
          <w:ilvl w:val="0"/>
          <w:numId w:val="6"/>
        </w:numPr>
        <w:rPr>
          <w:rFonts w:eastAsia="HelveticaNeue-Condensed"/>
          <w:sz w:val="24"/>
          <w:szCs w:val="24"/>
          <w:u w:val="single"/>
        </w:rPr>
      </w:pPr>
      <w:r w:rsidRPr="0021202A">
        <w:rPr>
          <w:rFonts w:eastAsia="HelveticaNeue-Condensed"/>
          <w:sz w:val="24"/>
          <w:szCs w:val="24"/>
          <w:u w:val="single"/>
        </w:rPr>
        <w:t>Stupid people can’t quite running silly, common, random inquiries simultaneously.</w:t>
      </w:r>
    </w:p>
    <w:sectPr w:rsidR="002C3BA4" w:rsidRPr="0021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CA6"/>
    <w:multiLevelType w:val="hybridMultilevel"/>
    <w:tmpl w:val="BB88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99D"/>
    <w:multiLevelType w:val="hybridMultilevel"/>
    <w:tmpl w:val="69D47F6E"/>
    <w:lvl w:ilvl="0" w:tplc="9CC4BC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1A78"/>
    <w:multiLevelType w:val="hybridMultilevel"/>
    <w:tmpl w:val="A092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2810"/>
    <w:multiLevelType w:val="hybridMultilevel"/>
    <w:tmpl w:val="DE2CC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486A"/>
    <w:multiLevelType w:val="hybridMultilevel"/>
    <w:tmpl w:val="BB38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656D"/>
    <w:multiLevelType w:val="hybridMultilevel"/>
    <w:tmpl w:val="BF629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2F"/>
    <w:rsid w:val="000005E7"/>
    <w:rsid w:val="00014CF5"/>
    <w:rsid w:val="00040F8F"/>
    <w:rsid w:val="00083591"/>
    <w:rsid w:val="00087BEB"/>
    <w:rsid w:val="000D703C"/>
    <w:rsid w:val="001078DB"/>
    <w:rsid w:val="00137F69"/>
    <w:rsid w:val="00142170"/>
    <w:rsid w:val="00174FCA"/>
    <w:rsid w:val="00194978"/>
    <w:rsid w:val="00196878"/>
    <w:rsid w:val="00200817"/>
    <w:rsid w:val="0021202A"/>
    <w:rsid w:val="0021627F"/>
    <w:rsid w:val="00220022"/>
    <w:rsid w:val="0023505C"/>
    <w:rsid w:val="00242E0A"/>
    <w:rsid w:val="0029783C"/>
    <w:rsid w:val="002A0EC1"/>
    <w:rsid w:val="002A3DDB"/>
    <w:rsid w:val="002C3BA4"/>
    <w:rsid w:val="00371DE5"/>
    <w:rsid w:val="003753A7"/>
    <w:rsid w:val="0038590B"/>
    <w:rsid w:val="00396C1F"/>
    <w:rsid w:val="003A0B1E"/>
    <w:rsid w:val="003A3473"/>
    <w:rsid w:val="003C17EB"/>
    <w:rsid w:val="003D7646"/>
    <w:rsid w:val="003E11F1"/>
    <w:rsid w:val="00460108"/>
    <w:rsid w:val="00465992"/>
    <w:rsid w:val="00467CE4"/>
    <w:rsid w:val="00493F4C"/>
    <w:rsid w:val="004A6FA1"/>
    <w:rsid w:val="004B7977"/>
    <w:rsid w:val="004C5F47"/>
    <w:rsid w:val="004F0F84"/>
    <w:rsid w:val="004F4A10"/>
    <w:rsid w:val="004F67F0"/>
    <w:rsid w:val="00524C81"/>
    <w:rsid w:val="00553A57"/>
    <w:rsid w:val="005B6A58"/>
    <w:rsid w:val="005C6C5D"/>
    <w:rsid w:val="00622801"/>
    <w:rsid w:val="00625BB4"/>
    <w:rsid w:val="006638FA"/>
    <w:rsid w:val="0066610D"/>
    <w:rsid w:val="006C1989"/>
    <w:rsid w:val="00726506"/>
    <w:rsid w:val="00750C2B"/>
    <w:rsid w:val="00776B89"/>
    <w:rsid w:val="007A4CA0"/>
    <w:rsid w:val="00813D3A"/>
    <w:rsid w:val="008445A4"/>
    <w:rsid w:val="00871A0D"/>
    <w:rsid w:val="00881D3E"/>
    <w:rsid w:val="008B7DCF"/>
    <w:rsid w:val="008F67AD"/>
    <w:rsid w:val="0093554A"/>
    <w:rsid w:val="00987F9D"/>
    <w:rsid w:val="009C4916"/>
    <w:rsid w:val="009E2DC9"/>
    <w:rsid w:val="009E5A6D"/>
    <w:rsid w:val="009F7C0D"/>
    <w:rsid w:val="00A0723D"/>
    <w:rsid w:val="00A10C9B"/>
    <w:rsid w:val="00A16DFA"/>
    <w:rsid w:val="00A54482"/>
    <w:rsid w:val="00A764BE"/>
    <w:rsid w:val="00AA4898"/>
    <w:rsid w:val="00AB16EB"/>
    <w:rsid w:val="00AD013C"/>
    <w:rsid w:val="00AF0C42"/>
    <w:rsid w:val="00B1432F"/>
    <w:rsid w:val="00BC76DE"/>
    <w:rsid w:val="00BF1F6A"/>
    <w:rsid w:val="00C10AEA"/>
    <w:rsid w:val="00C11EB1"/>
    <w:rsid w:val="00C167C2"/>
    <w:rsid w:val="00C22A4F"/>
    <w:rsid w:val="00C340E3"/>
    <w:rsid w:val="00C3748F"/>
    <w:rsid w:val="00C56C6C"/>
    <w:rsid w:val="00CA31ED"/>
    <w:rsid w:val="00D26564"/>
    <w:rsid w:val="00D34C2E"/>
    <w:rsid w:val="00D8337C"/>
    <w:rsid w:val="00D90970"/>
    <w:rsid w:val="00D91649"/>
    <w:rsid w:val="00E04B2D"/>
    <w:rsid w:val="00E37773"/>
    <w:rsid w:val="00E65D0C"/>
    <w:rsid w:val="00E937FA"/>
    <w:rsid w:val="00E95DFB"/>
    <w:rsid w:val="00EC46B5"/>
    <w:rsid w:val="00EF6D7A"/>
    <w:rsid w:val="00F126B1"/>
    <w:rsid w:val="00F22FFC"/>
    <w:rsid w:val="00F40B03"/>
    <w:rsid w:val="00F83163"/>
    <w:rsid w:val="00F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6B4C5-CC29-46A3-8133-F6BE7C76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35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3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E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4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32A5-DB3B-4AF5-A3DD-D84B718A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cp:lastPrinted>2019-04-16T14:33:00Z</cp:lastPrinted>
  <dcterms:created xsi:type="dcterms:W3CDTF">2020-04-19T16:49:00Z</dcterms:created>
  <dcterms:modified xsi:type="dcterms:W3CDTF">2020-04-19T16:49:00Z</dcterms:modified>
</cp:coreProperties>
</file>